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90" w:type="dxa"/>
        <w:tblInd w:w="392" w:type="dxa"/>
        <w:tblLook w:val="04A0" w:firstRow="1" w:lastRow="0" w:firstColumn="1" w:lastColumn="0" w:noHBand="0" w:noVBand="1"/>
      </w:tblPr>
      <w:tblGrid>
        <w:gridCol w:w="14358"/>
      </w:tblGrid>
      <w:tr w:rsidR="005B2B9E" w:rsidRPr="007E6BF3" w:rsidTr="00E872FF">
        <w:trPr>
          <w:trHeight w:val="3389"/>
        </w:trPr>
        <w:tc>
          <w:tcPr>
            <w:tcW w:w="6190" w:type="dxa"/>
            <w:shd w:val="clear" w:color="auto" w:fill="auto"/>
          </w:tcPr>
          <w:tbl>
            <w:tblPr>
              <w:tblW w:w="13750" w:type="dxa"/>
              <w:tblInd w:w="392" w:type="dxa"/>
              <w:tblLook w:val="04A0" w:firstRow="1" w:lastRow="0" w:firstColumn="1" w:lastColumn="0" w:noHBand="0" w:noVBand="1"/>
            </w:tblPr>
            <w:tblGrid>
              <w:gridCol w:w="4137"/>
              <w:gridCol w:w="9613"/>
            </w:tblGrid>
            <w:tr w:rsidR="005B2B9E" w:rsidRPr="007E6BF3" w:rsidTr="00E872FF">
              <w:tc>
                <w:tcPr>
                  <w:tcW w:w="4137" w:type="dxa"/>
                  <w:shd w:val="clear" w:color="auto" w:fill="auto"/>
                </w:tcPr>
                <w:p w:rsidR="005B2B9E" w:rsidRPr="007E6BF3" w:rsidRDefault="00D97617" w:rsidP="00E872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object w:dxaOrig="3435" w:dyaOrig="3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1.75pt;height:167.25pt" o:ole="">
                        <v:imagedata r:id="rId7" o:title=""/>
                      </v:shape>
                      <o:OLEObject Type="Embed" ProgID="PBrush" ShapeID="_x0000_i1025" DrawAspect="Content" ObjectID="_1666503133" r:id="rId8"/>
                    </w:object>
                  </w:r>
                  <w:bookmarkStart w:id="0" w:name="_GoBack"/>
                  <w:bookmarkEnd w:id="0"/>
                </w:p>
              </w:tc>
              <w:tc>
                <w:tcPr>
                  <w:tcW w:w="9613" w:type="dxa"/>
                  <w:shd w:val="clear" w:color="auto" w:fill="auto"/>
                </w:tcPr>
                <w:p w:rsidR="00B9420B" w:rsidRDefault="00B9420B" w:rsidP="00B9420B">
                  <w:pPr>
                    <w:spacing w:after="0" w:line="240" w:lineRule="auto"/>
                    <w:ind w:left="1000" w:firstLine="1019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                     Приложение 2.2.2.6</w:t>
                  </w:r>
                </w:p>
                <w:p w:rsidR="00B9420B" w:rsidRDefault="00B9420B" w:rsidP="00B9420B">
                  <w:pPr>
                    <w:spacing w:after="0" w:line="240" w:lineRule="auto"/>
                    <w:ind w:left="885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Основной бщеобразовательной программы начального  </w:t>
                  </w:r>
                </w:p>
                <w:p w:rsidR="00B9420B" w:rsidRDefault="00B9420B" w:rsidP="00B9420B">
                  <w:pPr>
                    <w:spacing w:after="0" w:line="240" w:lineRule="auto"/>
                    <w:ind w:left="885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общего образования, утвержденной приказом </w:t>
                  </w:r>
                </w:p>
                <w:p w:rsidR="00B9420B" w:rsidRDefault="00B9420B" w:rsidP="00B9420B">
                  <w:pPr>
                    <w:spacing w:after="0" w:line="240" w:lineRule="auto"/>
                    <w:ind w:left="885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МОАУ  «Средняя  общеобразовательная  школа  № 11» </w:t>
                  </w:r>
                </w:p>
                <w:p w:rsidR="00B9420B" w:rsidRDefault="00B9420B" w:rsidP="00B9420B">
                  <w:pPr>
                    <w:spacing w:after="0" w:line="240" w:lineRule="auto"/>
                    <w:ind w:left="885"/>
                    <w:contextualSpacing/>
                    <w:jc w:val="right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от   </w:t>
                  </w:r>
                  <w:r w:rsidR="00E93683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  <w:t>31.08.2020г. № 01-24/148-од</w:t>
                  </w:r>
                </w:p>
                <w:p w:rsidR="005B2B9E" w:rsidRPr="007E6BF3" w:rsidRDefault="005B2B9E" w:rsidP="00E872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2B9E" w:rsidRPr="007E6BF3" w:rsidRDefault="005B2B9E" w:rsidP="00E872FF">
            <w:pPr>
              <w:spacing w:after="0" w:line="240" w:lineRule="auto"/>
              <w:ind w:left="8789"/>
              <w:contextualSpacing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  <w:p w:rsidR="005B2B9E" w:rsidRPr="007E6BF3" w:rsidRDefault="005B2B9E" w:rsidP="00E872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5B2B9E" w:rsidRPr="007E6BF3" w:rsidRDefault="005B2B9E" w:rsidP="00E872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5B2B9E" w:rsidRPr="007E6BF3" w:rsidRDefault="005B2B9E" w:rsidP="00E872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</w:p>
          <w:p w:rsidR="005B2B9E" w:rsidRPr="007E6BF3" w:rsidRDefault="005B2B9E" w:rsidP="00E872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  <w:r w:rsidRPr="007E6BF3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 xml:space="preserve">РАБОЧАЯ ПРОГРАММА </w:t>
            </w:r>
          </w:p>
          <w:p w:rsidR="005B2B9E" w:rsidRPr="007E6BF3" w:rsidRDefault="005B2B9E" w:rsidP="00E872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  <w:r w:rsidRPr="007E6BF3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>УЧЕБНОГО ПРЕДМЕТА «</w:t>
            </w: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>МАТЕМАТИКА</w:t>
            </w:r>
            <w:r w:rsidRPr="007E6BF3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>»</w:t>
            </w:r>
          </w:p>
          <w:p w:rsidR="005B2B9E" w:rsidRPr="007E6BF3" w:rsidRDefault="005B2B9E" w:rsidP="00E872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 xml:space="preserve">1-4 </w:t>
            </w:r>
            <w:r w:rsidRPr="007E6BF3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 xml:space="preserve"> КЛАСС</w:t>
            </w:r>
          </w:p>
          <w:p w:rsidR="005B2B9E" w:rsidRDefault="005B2B9E" w:rsidP="00E872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36"/>
                <w:szCs w:val="36"/>
                <w:lang w:eastAsia="ru-RU"/>
              </w:rPr>
            </w:pPr>
          </w:p>
          <w:p w:rsidR="005B2B9E" w:rsidRPr="007E6BF3" w:rsidRDefault="005B2B9E" w:rsidP="00E872F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5B2B9E" w:rsidRDefault="005B2B9E" w:rsidP="005B2B9E">
      <w:pPr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8F620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7938"/>
      </w:tblGrid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EF5AFC" w:rsidRDefault="005B2B9E" w:rsidP="00E872F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Hlk20913010"/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РФ от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09г. N  373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"Об утверждении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 введении в действие 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начального 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общего образования" </w:t>
            </w:r>
            <w:bookmarkEnd w:id="1"/>
          </w:p>
        </w:tc>
        <w:tc>
          <w:tcPr>
            <w:tcW w:w="7938" w:type="dxa"/>
          </w:tcPr>
          <w:p w:rsidR="005B2B9E" w:rsidRPr="00701F8C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F8C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ОСНОВНАЯ ОБРАЗОВАТЕЛЬНАЯ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НАЧАЛЬНОГО</w:t>
            </w:r>
            <w:r w:rsidRPr="00701F8C">
              <w:rPr>
                <w:rFonts w:ascii="Times New Roman" w:hAnsi="Times New Roman"/>
                <w:b/>
                <w:sz w:val="24"/>
                <w:szCs w:val="24"/>
              </w:rPr>
              <w:t xml:space="preserve"> ОБЩЕГО ОБРАЗОВАНИЯ (</w:t>
            </w:r>
            <w:r w:rsidRPr="00701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одобрена решением федерального учебно-методического объединения по общему образованию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1F8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701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 1/15))</w:t>
            </w:r>
          </w:p>
        </w:tc>
      </w:tr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0E4108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E4108">
              <w:rPr>
                <w:rFonts w:ascii="TimesNewRoman" w:hAnsi="TimesNewRoman" w:cs="TimesNew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освоения основной образовательной программы начального общего образования должны отражать:</w:t>
            </w:r>
          </w:p>
        </w:tc>
        <w:tc>
          <w:tcPr>
            <w:tcW w:w="7938" w:type="dxa"/>
          </w:tcPr>
          <w:p w:rsidR="005B2B9E" w:rsidRPr="00701F8C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8">
              <w:rPr>
                <w:rFonts w:ascii="TimesNewRoman" w:hAnsi="TimesNewRoman" w:cs="TimesNew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освоения основной образовательной программы начального общего образования</w:t>
            </w:r>
          </w:p>
        </w:tc>
      </w:tr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B2B9E" w:rsidRPr="0028550D" w:rsidRDefault="005B2B9E" w:rsidP="00E87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9) развитие навыков сотрудничества со взрослыми и сверстниками в разных социальных ситуациях, умения не создавать конфликтов и </w:t>
            </w: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находить выходы из спорных ситуаций;</w:t>
            </w:r>
          </w:p>
          <w:p w:rsidR="005B2B9E" w:rsidRPr="000E4108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855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938" w:type="dxa"/>
          </w:tcPr>
          <w:p w:rsidR="005B2B9E" w:rsidRPr="000E4108" w:rsidRDefault="005B2B9E" w:rsidP="00E872F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E41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У выпускника будут сформированы: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внутренняя позиция школьника на уровне положитель</w:t>
            </w:r>
            <w:r w:rsidRPr="000E4108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«хорошего ученика»;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широкая мотивационная основа учебной деятельности,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включающая социальные, </w:t>
            </w:r>
            <w:proofErr w:type="spellStart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учебно­познавательные</w:t>
            </w:r>
            <w:proofErr w:type="spellEnd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внешние мотивы;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учебно­познавательный</w:t>
            </w:r>
            <w:proofErr w:type="spellEnd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интерес к новому учебному материалу и способам решения новой задачи;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ориентация на понимание причин успеха в учебной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деятельности, в том числе на самоанализ и самоконтроль резуль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к оценке своей учебной деятельности;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основы гражданской идентичности, своей этнической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 w:rsidRPr="000E410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ориентация в нравственном содержании и смысле как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собственных поступков, так и поступков окружающих людей;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знание основных моральных норм и ориентация на их выполнение;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развитие этических чувств — стыда, вины, совести как регуляторов морального поведения; понимание чувств других людей и сопереживание им;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здоровый образ жизни;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основы экологической культуры: принятие ценности природного мира, </w:t>
            </w:r>
            <w:r w:rsidRPr="000E410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lastRenderedPageBreak/>
              <w:t>готовность следовать в своей деятельности нор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мам природоохранного, нерасточительного, </w:t>
            </w:r>
            <w:proofErr w:type="spellStart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здоровьесберегающего</w:t>
            </w:r>
            <w:proofErr w:type="spellEnd"/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поведения;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чувство прекрасного и эстетические чувства на основе </w:t>
            </w:r>
            <w:r w:rsidRPr="000E4108">
              <w:rPr>
                <w:rFonts w:ascii="Times New Roman" w:hAnsi="Times New Roman"/>
                <w:color w:val="auto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  <w:p w:rsidR="005B2B9E" w:rsidRPr="000E4108" w:rsidRDefault="005B2B9E" w:rsidP="00E872F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E4108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для формирования: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>внутренней позиции обучающегося на уровне поло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учебно­познавательных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мотивов и предпочтении социального способа оценки знаний;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выраженной устойчивой 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учебно­познавательной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 моти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вации учения;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устойчивого 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учебно­познавательного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 интереса к новым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общим способам решения задач;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неуспешности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учебной деятельности;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положительной адекватной дифференцированной само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оценки на основе критерия успешности реализации социальной роли «хорошего ученика»;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 xml:space="preserve">компетентности в реализации основ гражданской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идентичности в поступках и деятельности;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установки на здоровый образ жизни и реализации ее в реальном поведении и поступках;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5B2B9E" w:rsidRPr="000E4108" w:rsidRDefault="005B2B9E" w:rsidP="00E872FF">
            <w:pPr>
              <w:pStyle w:val="aa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эмпатии</w:t>
            </w:r>
            <w:proofErr w:type="spellEnd"/>
            <w:r w:rsidRPr="000E410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5B2B9E" w:rsidRPr="000E4108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B9E" w:rsidRDefault="005B2B9E" w:rsidP="005B2B9E">
      <w:pPr>
        <w:pStyle w:val="a9"/>
        <w:ind w:left="1080"/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pStyle w:val="a9"/>
        <w:ind w:left="1080"/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2B9E" w:rsidRDefault="005B2B9E" w:rsidP="005B2B9E">
      <w:pPr>
        <w:jc w:val="center"/>
      </w:pPr>
    </w:p>
    <w:tbl>
      <w:tblPr>
        <w:tblW w:w="15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7882"/>
      </w:tblGrid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EF5AFC" w:rsidRDefault="005B2B9E" w:rsidP="00E872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РФ от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09г. N  373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"Об утверждении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 введении в действие 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начального </w:t>
            </w:r>
            <w:r w:rsidRPr="00EF5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общего образования" </w:t>
            </w:r>
          </w:p>
        </w:tc>
        <w:tc>
          <w:tcPr>
            <w:tcW w:w="7882" w:type="dxa"/>
          </w:tcPr>
          <w:p w:rsidR="005B2B9E" w:rsidRPr="00701F8C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F8C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ОСНОВНАЯ ОБРАЗОВАТЕЛЬНАЯ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НАЧАЛЬНОГО</w:t>
            </w:r>
            <w:r w:rsidRPr="00701F8C">
              <w:rPr>
                <w:rFonts w:ascii="Times New Roman" w:hAnsi="Times New Roman"/>
                <w:b/>
                <w:sz w:val="24"/>
                <w:szCs w:val="24"/>
              </w:rPr>
              <w:t xml:space="preserve"> ОБЩЕГО ОБРАЗОВАНИЯ (</w:t>
            </w:r>
            <w:r w:rsidRPr="00701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одобрена решением федерального учебно-методического объединения по общему образованию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1F8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701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 1/15))</w:t>
            </w:r>
          </w:p>
        </w:tc>
      </w:tr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0E4108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6F378F">
              <w:rPr>
                <w:rFonts w:ascii="TimesNewRoman" w:hAnsi="TimesNewRoman" w:cs="TimesNewRoman"/>
                <w:b/>
                <w:sz w:val="24"/>
                <w:szCs w:val="24"/>
              </w:rPr>
              <w:t>Метапредметные</w:t>
            </w:r>
            <w:proofErr w:type="spellEnd"/>
            <w:r w:rsidRPr="006F378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результаты </w:t>
            </w:r>
            <w:r>
              <w:rPr>
                <w:rFonts w:ascii="TimesNewRoman" w:hAnsi="TimesNewRoman" w:cs="TimesNewRoman"/>
                <w:sz w:val="24"/>
                <w:szCs w:val="24"/>
              </w:rPr>
              <w:t>освоения основной образовательной программы начального общего образования должны отражать:</w:t>
            </w:r>
          </w:p>
        </w:tc>
        <w:tc>
          <w:tcPr>
            <w:tcW w:w="7882" w:type="dxa"/>
          </w:tcPr>
          <w:p w:rsidR="005B2B9E" w:rsidRPr="00701F8C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378F">
              <w:rPr>
                <w:rFonts w:ascii="TimesNewRoman" w:hAnsi="TimesNewRoman" w:cs="TimesNewRoman"/>
                <w:b/>
                <w:sz w:val="24"/>
                <w:szCs w:val="24"/>
              </w:rPr>
              <w:t>Метапредметные</w:t>
            </w:r>
            <w:proofErr w:type="spellEnd"/>
            <w:r w:rsidRPr="006F378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результаты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освоения основной образовательной программы начального общего образования</w:t>
            </w:r>
          </w:p>
        </w:tc>
      </w:tr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7882" w:type="dxa"/>
          </w:tcPr>
          <w:p w:rsidR="005B2B9E" w:rsidRPr="006F378F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875C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универсальные учебные действия</w:t>
            </w:r>
          </w:p>
        </w:tc>
      </w:tr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средств ее осуществления;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2) освоение способов решения проблем творческого и поискового характера;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3) формирование умения планировать, контролировать и оценивать учебные действия в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соответствии с поставленной задачей и условиями ее реализации; определять наиболее эффективные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способы достижения результата;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4) формирование умения понимать причины успеха/неуспеха учебной деятельности 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способности конструктивно действовать даже в ситуациях неуспеха;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5) освоение начальных форм познавательной и личностной рефлексии;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6) использование знаково-символических средств представления информации для создания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моделей изучаемых объектов и процессов, схем решения учебных и практических задач;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7) активное использование речевых средств и средств информационных и коммуникационных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технологий (далее - ИКТ) для решения коммуникативных и познавательных задач;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8) использование различных способов поиска (в справочных источниках и открытом учебном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 xml:space="preserve">информационном пространстве сети Интернет), сбора, обработки, </w:t>
            </w:r>
            <w:r w:rsidRPr="006F378F">
              <w:rPr>
                <w:rFonts w:ascii="TimesNewRoman" w:hAnsi="TimesNewRoman" w:cs="TimesNewRoman"/>
                <w:sz w:val="24"/>
                <w:szCs w:val="24"/>
              </w:rPr>
              <w:lastRenderedPageBreak/>
              <w:t>анализа, организации, передачи 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интерпретации информации в соответствии с коммуникативными и познавательными задачами 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технологиями учебного предмета; в том числе умение вводить текст с помощью клавиатуры,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фиксировать (записывать) в цифровой форме измеряемые величины и анализировать изображения,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звуки, готовить свое выступление и выступать с аудио-, видео- и графическим сопровождением;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соблюдать нормы информационной избирательности, этики и этикета;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9) овладение навыками смыслового чтения текстов различных стилей и жанров в соответствии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 целями и задачами; осознанно строить речевое высказывание в соответствии с задачами</w:t>
            </w:r>
          </w:p>
          <w:p w:rsidR="005B2B9E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коммуникации и составлять тексты в устной и письменной формах;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10) овладение логическими действиями сравнения, анализа, синтеза, обобщения,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классификации по родовидовым признакам, установления аналогий и причинно-следственных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связей, построения рассуждений, отнесения к известным понятиям;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11) готовность слушать собеседника и вести диалог; готовность признавать возможность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существования различных точек зрения и права каждого иметь свою; излагать свое мнение 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аргументировать свою точку зрения и оценку событий;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12) определение общей цели и путей ее достижения; умение договариваться о распределении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функций и ролей в совместной деятельности; осуществлять взаимный контроль в совместной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деятельности, адекватно оценивать собственное поведение и поведение окружающих;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13) готовность конструктивно разрешать конфликты посредством учета интересов сторон 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lastRenderedPageBreak/>
              <w:t>сотрудничества;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14) овладение начальными сведениями о сущности и особенностях объектов, процессов 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явлений действительности (природных, социальных, культурных, технических и др.) в соответствии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 содержанием конкретного учебного предмета;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 xml:space="preserve">15) овладение базовыми предметными и </w:t>
            </w:r>
            <w:proofErr w:type="spellStart"/>
            <w:r w:rsidRPr="006F378F">
              <w:rPr>
                <w:rFonts w:ascii="TimesNewRoman" w:hAnsi="TimesNewRoman" w:cs="TimesNewRoman"/>
                <w:sz w:val="24"/>
                <w:szCs w:val="24"/>
              </w:rPr>
              <w:t>межпредметными</w:t>
            </w:r>
            <w:proofErr w:type="spellEnd"/>
            <w:r w:rsidRPr="006F378F">
              <w:rPr>
                <w:rFonts w:ascii="TimesNewRoman" w:hAnsi="TimesNewRoman" w:cs="TimesNewRoman"/>
                <w:sz w:val="24"/>
                <w:szCs w:val="24"/>
              </w:rPr>
              <w:t xml:space="preserve"> понятиями, отражающими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существенные связи и отношения между объектами и процессами;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16) умение работать в материальной и информационной среде начального общего образования</w:t>
            </w:r>
          </w:p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378F">
              <w:rPr>
                <w:rFonts w:ascii="TimesNewRoman" w:hAnsi="TimesNewRoman" w:cs="TimesNewRoman"/>
                <w:sz w:val="24"/>
                <w:szCs w:val="24"/>
              </w:rPr>
              <w:t>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882" w:type="dxa"/>
          </w:tcPr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принимать и сохранять учебную задачу;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учитывать выделенные учителем ориентиры действия в новом учебном материале в сотрудничестве с учителем;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учитывать установленные правила в планировании и контроле способа решения;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осуществлять итоговый и пошаговый контроль по результату;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различать способ и результат действия;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в сотрудничестве с учителем ставить новые учебные задачи;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преобразовывать практическую задачу в познавательную;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проявлять познавательную инициативу в учебном сотрудничестве;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lastRenderedPageBreak/>
              <w:t>– самостоятельно учитывать выделенные учителем ориентиры действия в новом учебном материале;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5B2B9E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5B2B9E" w:rsidRPr="009875C7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875C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– 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–-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использовать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знаково­символические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средства, в том числе модели (включая виртуальные) и схемы (включая концептуальные), для решения задач;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строить сообщения в устной и письменной форме;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проводить сравнение,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сериацию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и классификацию по заданным критериям;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устанавливать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причинно­следственные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связи в изучаемом круге явлений;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устанавливать аналогии;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владеть рядом общих приемов решения задач.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–записывать, фиксировать информацию об окружающем мире с помощью инструментов ИКТ;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–создавать и преобразовывать модели и схемы для решения задач;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–осознанно и произвольно строить сообщения в устной и письменной форме;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–осуществлять выбор наиболее эффективных способов решения задач в зависимости от конкретных условий;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–осуществлять сравнение,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сериацию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–строить логическое рассуждение, включающее установление </w:t>
            </w:r>
            <w:proofErr w:type="spellStart"/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причинно­следственных</w:t>
            </w:r>
            <w:proofErr w:type="spellEnd"/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 xml:space="preserve"> связей;</w:t>
            </w:r>
          </w:p>
          <w:p w:rsidR="005B2B9E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–произвольно и осознанно владеть общими приемами решения задач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  <w:p w:rsidR="005B2B9E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5B2B9E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5B2B9E" w:rsidRPr="006F378F" w:rsidRDefault="005B2B9E" w:rsidP="00E872FF">
            <w:pPr>
              <w:tabs>
                <w:tab w:val="right" w:leader="dot" w:pos="9356"/>
              </w:tabs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875C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универсальные учебные действия</w:t>
            </w:r>
          </w:p>
        </w:tc>
      </w:tr>
      <w:tr w:rsidR="005B2B9E" w:rsidRPr="00701F8C" w:rsidTr="00E872FF">
        <w:trPr>
          <w:jc w:val="center"/>
        </w:trPr>
        <w:tc>
          <w:tcPr>
            <w:tcW w:w="7656" w:type="dxa"/>
          </w:tcPr>
          <w:p w:rsidR="005B2B9E" w:rsidRPr="006F378F" w:rsidRDefault="005B2B9E" w:rsidP="00E8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формулировать собственное мнение и позицию;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– 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задавать вопросы;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контролировать действия партнера;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использовать речь для регуляции своего действия;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–</w:t>
            </w:r>
            <w:r w:rsidRPr="00973750">
              <w:rPr>
                <w:rFonts w:ascii="Times New Roman" w:eastAsia="@Arial Unicode MS" w:hAnsi="Times New Roman"/>
                <w:bCs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–учитывать и координировать в сотрудничестве позиции других людей, отличные от собственной;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–учитывать разные мнения и интересы и обосновывать собственную позицию;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–понимать относительность мнений и подходов к решению проблемы;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–продуктивно содействовать разрешению конфликтов на основе учета интересов и позиций всех участников;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lastRenderedPageBreak/>
              <w:t>–с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–задавать вопросы, необходимые для организации собственной деятельности и сотрудничества с партнером;</w:t>
            </w:r>
          </w:p>
          <w:p w:rsidR="005B2B9E" w:rsidRPr="00973750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–осуществлять взаимный контроль и оказывать в сотрудничестве необходимую взаимопомощь;</w:t>
            </w:r>
          </w:p>
          <w:p w:rsidR="005B2B9E" w:rsidRPr="009875C7" w:rsidRDefault="005B2B9E" w:rsidP="00E872FF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73750">
              <w:rPr>
                <w:rFonts w:ascii="Times New Roman" w:eastAsia="@Arial Unicode MS" w:hAnsi="Times New Roman"/>
                <w:bCs/>
                <w:i/>
                <w:sz w:val="24"/>
                <w:szCs w:val="24"/>
              </w:rPr>
              <w:t>–адекватно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</w:tc>
      </w:tr>
    </w:tbl>
    <w:p w:rsidR="004A698E" w:rsidRDefault="004A698E" w:rsidP="004A698E"/>
    <w:p w:rsidR="004A698E" w:rsidRDefault="004A698E" w:rsidP="004A698E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>
        <w:rPr>
          <w:rFonts w:ascii="Times New Roman" w:hAnsi="Times New Roman"/>
          <w:b/>
          <w:sz w:val="28"/>
          <w:szCs w:val="28"/>
        </w:rPr>
        <w:t xml:space="preserve"> являются: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8646"/>
      </w:tblGrid>
      <w:tr w:rsidR="004A698E" w:rsidTr="005B2B9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E" w:rsidRDefault="004A698E" w:rsidP="004A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ООП НОО </w:t>
            </w:r>
          </w:p>
          <w:p w:rsidR="004A698E" w:rsidRDefault="004A698E" w:rsidP="004A6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(ФГОС НОО)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E" w:rsidRDefault="004A698E" w:rsidP="004A6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предмета, курса</w:t>
            </w:r>
          </w:p>
          <w:p w:rsidR="004A698E" w:rsidRDefault="004A698E" w:rsidP="004A69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4A698E" w:rsidTr="005B2B9E">
        <w:trPr>
          <w:trHeight w:val="47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E" w:rsidRPr="004A698E" w:rsidRDefault="004A698E" w:rsidP="004A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8E">
              <w:rPr>
                <w:rFonts w:ascii="Times New Roman" w:hAnsi="Times New Roman"/>
                <w:sz w:val="24"/>
                <w:szCs w:val="24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4A698E" w:rsidRPr="004A698E" w:rsidRDefault="004A698E" w:rsidP="004A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8E">
              <w:rPr>
                <w:rFonts w:ascii="Times New Roman" w:hAnsi="Times New Roman"/>
                <w:sz w:val="24"/>
                <w:szCs w:val="24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4A698E" w:rsidRPr="004A698E" w:rsidRDefault="004A698E" w:rsidP="004A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8E">
              <w:rPr>
                <w:rFonts w:ascii="Times New Roman" w:hAnsi="Times New Roman"/>
                <w:sz w:val="24"/>
                <w:szCs w:val="24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4A698E" w:rsidRPr="004A698E" w:rsidRDefault="004A698E" w:rsidP="004A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8E">
              <w:rPr>
                <w:rFonts w:ascii="Times New Roman" w:hAnsi="Times New Roman"/>
                <w:sz w:val="24"/>
                <w:szCs w:val="24"/>
              </w:rPr>
      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</w:t>
            </w:r>
            <w:r w:rsidRPr="004A698E">
              <w:rPr>
                <w:rFonts w:ascii="Times New Roman" w:hAnsi="Times New Roman"/>
                <w:sz w:val="24"/>
                <w:szCs w:val="24"/>
              </w:rPr>
              <w:lastRenderedPageBreak/>
              <w:t>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4A698E" w:rsidRPr="004A698E" w:rsidRDefault="004A698E" w:rsidP="004A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8E">
              <w:rPr>
                <w:rFonts w:ascii="Times New Roman" w:hAnsi="Times New Roman"/>
                <w:sz w:val="24"/>
                <w:szCs w:val="24"/>
              </w:rPr>
              <w:t>5) приобретение первоначальных представлений о компьютерной грамотности.</w:t>
            </w:r>
          </w:p>
          <w:p w:rsidR="004A698E" w:rsidRPr="004A698E" w:rsidRDefault="004A698E" w:rsidP="004A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класс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Числа и величины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читать, записывать, сравнивать, упорядочивать числа от нуля до 20.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группировать числа по заданному или самостоятельно установленному признаку;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классифицировать числа по одному или нескольким основаниям, объяснять свои действия;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Арифметические действия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устно сложение, вычитание,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выполнять действия с величинами;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решать арифметическим способом (в 1—2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действия) учебные задачи и задачи, связанные с повседневной жизнью;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правильность хода решения и реальность ответа на вопрос задачи.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находить разные способы решения задачи.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Пространственные отношения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Геометрические фигуры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описывать взаимное расположение предметов в пространстве и на плоскости;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соотносить реальные объекты с моделями геометрических фигур.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Геометрические величины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измерять длину отрезка;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размеры геометрических объектов, расстояния приближённо (на глаз).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информацией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читать несложные готовые таблицы;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- заполнять несложные готовые таблицы;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сравнивать и обобщать информацию, представленную в строках и столбцах несложных таблиц и диаграмм;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составлять, записывать и выполнять инструкцию (простой алгоритм), план поиска информации;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распознавать одну и ту же информацию, представленную в разной форме (таблицы и диаграммы);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планировать несложные исследования, собирать и представлять полученную информацию с помощью таблиц и диаграмм;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класс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Числа и величины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числа по одному или нескольким основаниям, объяснять свои действия;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 получат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Арифметические действия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значение числового выражения (содержащего 2—3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арифметических действия, со скобками и без скобок).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 получат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величинами;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проверку правильности вычислений (с помощью обратного действия, прикидки и оценки результата действия и</w:t>
            </w: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 </w:t>
            </w: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др.).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текстовыми задачами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решать арифметическим способом (в 1—2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действия) учебные задачи и задачи, связанные с повседневной жизнью;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Обучающиеся</w:t>
            </w: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получат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в 3—4 действия;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разные способы решения задачи.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Пространственные отношения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Геометрические фигуры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свойства прямоугольника и квадрата для решения задач;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Обучающиеся получат возможность научиться </w:t>
            </w:r>
            <w:r w:rsidRPr="004A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распознавать, различать и называть геометрические тела: параллелепипед, пирамиду, цилиндр, конус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Геометрические величины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длину отрезка;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размеры геометрических объектов, расстояния приближённо (на глаз).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Обучающиеся получат возможность научиться </w:t>
            </w:r>
            <w:r w:rsidRPr="004A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вычислять периметр многоугольника, площадь фигуры, составленной из прямоугольников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информацией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 несложные готовые таблицы;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несложные готовые таблицы;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 несложные готовые столбчатые диаграммы.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Обучающиеся получат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 несложные готовые круговые диаграммы;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достраивать несложную готовую столбчатую диаграмму;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      </w:r>
            <w:proofErr w:type="gramEnd"/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составлять, записывать и выполнять инструкцию (простой алгоритм), план поиска информации;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распознавать одну и ту же информацию, представленную в разной форме (таблицы и диаграммы);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интерпретировать информацию, полученную при проведении несложных </w:t>
            </w: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исследований (объяснять, сравнивать и обобщать данные, делать выводы и прогнозы)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Числа и величины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числа по одному или нескольким основаниям, объяснять свои действия;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Арифметические действия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вычислять значение числового выражения (содержащего 2—3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арифметических действия, со скобками и без скобок).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величинами;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проверку правильности вычислений (с помощью обратного действия, прикидки и оценки результата действия и</w:t>
            </w: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 </w:t>
            </w: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др.).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текстовыми задачами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решать арифметическим способом (в 1—2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действия) учебные задачи и задачи, связанные с повседневной жизнью;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в 3—4 действия;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разные способы решения задачи.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Пространственные отношения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Геометрические фигуры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Обучающийся получит возможность научиться </w:t>
            </w:r>
            <w:r w:rsidRPr="004A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распознавать, различать и называть геометрические тела: параллелепипед, пирамиду, цилиндр, конус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Геометрические величины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длину отрезка;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размеры геометрических объектов, расстояния приближённо (на глаз).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Обучающийся получит возможность научиться </w:t>
            </w:r>
            <w:r w:rsidRPr="004A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вычислять периметр многоугольника, площадь фигуры, составленной из прямоугольников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информацией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 несложные готовые таблицы;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несложные готовые таблицы;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 несложные готовые столбчатые диаграммы.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 несложные готовые круговые диаграммы;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достраивать несложную готовую столбчатую диаграмму;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      </w:r>
            <w:proofErr w:type="gramEnd"/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составлять, записывать и выполнять инструкцию (простой алгоритм), план поиска информации;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распознавать одну и ту же информацию, представленную в разной форме (таблицы и диаграммы);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Числа и величины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числа по одному или нескольким основаниям, объяснять свои действия;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Арифметические действия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значение числового выражения (содержащего 2—3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арифметических действия, со скобками и без скобок).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величинами;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проводить проверку правильности вычислений (с помощью обратного действия, прикидки и оценки результата действия и</w:t>
            </w: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 </w:t>
            </w: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др.).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текстовыми задачами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решать арифметическим способом (в 1—2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действия) учебные задачи и задачи, связанные с повседневной жизнью;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доли величины и величины по значению ее доли (половина, треть, четверть, пятая, десятая часть);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в 3—4 действия;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разные способы решения задачи.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Пространственные отношения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Геометрические фигуры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Выпускник получит возможность научиться </w:t>
            </w:r>
            <w:r w:rsidRPr="004A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распознавать, различать и называть геометрические тела: параллелепипед, пирамиду, цилиндр, конус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Геометрические величины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длину отрезка;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размеры геометрических объектов, расстояния приближенно (на глаз).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Выпускник получит возможность научиться </w:t>
            </w:r>
            <w:r w:rsidRPr="004A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вычислять периметр многоугольника, площадь фигуры, составленной из прямоугольников</w:t>
            </w:r>
            <w:r w:rsidRPr="004A6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информацией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 несложные готовые таблицы;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несложные готовые таблицы;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читать несложные готовые столбчатые диаграммы.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 несложные готовые круговые диаграммы;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достраивать несложную готовую столбчатую диаграмму;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      </w:r>
            <w:proofErr w:type="gramEnd"/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составлять, записывать и выполнять инструкцию (простой алгоритм), план поиска информации;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распознавать одну и ту же информацию, представленную в разной форме (таблицы и диаграммы);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4A698E" w:rsidRPr="004A698E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  <w:r w:rsidRPr="004A6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698E" w:rsidRPr="00CD3D61" w:rsidRDefault="004A698E" w:rsidP="004A6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98E" w:rsidRPr="00CD3D61" w:rsidRDefault="004A698E" w:rsidP="004A6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98E" w:rsidRDefault="004A698E" w:rsidP="004A6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9E" w:rsidRDefault="005B2B9E" w:rsidP="00E93683">
      <w:pPr>
        <w:rPr>
          <w:rFonts w:ascii="Times New Roman" w:hAnsi="Times New Roman" w:cs="Times New Roman"/>
          <w:b/>
          <w:sz w:val="24"/>
          <w:szCs w:val="24"/>
        </w:rPr>
      </w:pPr>
    </w:p>
    <w:p w:rsidR="005B2B9E" w:rsidRDefault="005B2B9E" w:rsidP="004A6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98E" w:rsidRDefault="004A698E" w:rsidP="004A6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98E" w:rsidRDefault="00E93683" w:rsidP="004A6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976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698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A698E" w:rsidRP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98E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49A">
        <w:rPr>
          <w:rFonts w:ascii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49A">
        <w:rPr>
          <w:rFonts w:ascii="Times New Roman" w:hAnsi="Times New Roman" w:cs="Times New Roman"/>
          <w:sz w:val="24"/>
          <w:szCs w:val="24"/>
        </w:rPr>
        <w:t>Счет предметов. Чтение и запись чисел от нуля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249A">
        <w:rPr>
          <w:rFonts w:ascii="Times New Roman" w:hAnsi="Times New Roman" w:cs="Times New Roman"/>
          <w:sz w:val="24"/>
          <w:szCs w:val="24"/>
        </w:rPr>
        <w:t>Сравнение и упорядочение чисел, знаки сравнения.</w:t>
      </w:r>
    </w:p>
    <w:p w:rsid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49A">
        <w:rPr>
          <w:rFonts w:ascii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(килограмм)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49A">
        <w:rPr>
          <w:rFonts w:ascii="Times New Roman" w:hAnsi="Times New Roman" w:cs="Times New Roman"/>
          <w:sz w:val="24"/>
          <w:szCs w:val="24"/>
        </w:rPr>
        <w:t>вместимости (литр)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249A">
        <w:rPr>
          <w:rFonts w:ascii="Times New Roman" w:hAnsi="Times New Roman" w:cs="Times New Roman"/>
          <w:sz w:val="24"/>
          <w:szCs w:val="24"/>
        </w:rPr>
        <w:t>Сравнение и упорядочение однородных величин.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49A">
        <w:rPr>
          <w:rFonts w:ascii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49A">
        <w:rPr>
          <w:rFonts w:ascii="Times New Roman" w:hAnsi="Times New Roman" w:cs="Times New Roman"/>
          <w:sz w:val="24"/>
          <w:szCs w:val="24"/>
        </w:rPr>
        <w:t>Сложение, вычитание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249A">
        <w:rPr>
          <w:rFonts w:ascii="Times New Roman" w:hAnsi="Times New Roman" w:cs="Times New Roman"/>
          <w:sz w:val="24"/>
          <w:szCs w:val="24"/>
        </w:rPr>
        <w:t>Названия компонентов арифметических действий, знаки действий. Таблица сложения.</w:t>
      </w:r>
      <w:r w:rsidRPr="007A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49A">
        <w:rPr>
          <w:rFonts w:ascii="Times New Roman" w:hAnsi="Times New Roman" w:cs="Times New Roman"/>
          <w:sz w:val="24"/>
          <w:szCs w:val="24"/>
        </w:rPr>
        <w:t>Связь между сложением, вычитанием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49A">
        <w:rPr>
          <w:rFonts w:ascii="Times New Roman" w:hAnsi="Times New Roman" w:cs="Times New Roman"/>
          <w:sz w:val="24"/>
          <w:szCs w:val="24"/>
        </w:rPr>
        <w:t>Числовое выражение.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49A">
        <w:rPr>
          <w:rFonts w:ascii="Times New Roman" w:hAnsi="Times New Roman" w:cs="Times New Roman"/>
          <w:sz w:val="24"/>
          <w:szCs w:val="24"/>
        </w:rPr>
        <w:t>Нахождение значения числового выражения. Использование свойств арифметических действий в вычислениях (перестановка и группировка слагаемых в сумме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49A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текстовыми задачами</w:t>
      </w:r>
    </w:p>
    <w:p w:rsid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49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Задачи, содержащие отношения «больше (меньше) на…»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249A">
        <w:rPr>
          <w:rFonts w:ascii="Times New Roman" w:hAnsi="Times New Roman" w:cs="Times New Roman"/>
          <w:sz w:val="24"/>
          <w:szCs w:val="24"/>
        </w:rPr>
        <w:t>Планирование хода решения задачи. Представление текста задачи (схема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49A">
        <w:rPr>
          <w:rFonts w:ascii="Times New Roman" w:hAnsi="Times New Roman" w:cs="Times New Roman"/>
          <w:sz w:val="24"/>
          <w:szCs w:val="24"/>
        </w:rPr>
        <w:t>и другие модели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49A">
        <w:rPr>
          <w:rFonts w:ascii="Times New Roman" w:hAnsi="Times New Roman" w:cs="Times New Roman"/>
          <w:b/>
          <w:bCs/>
          <w:iCs/>
          <w:sz w:val="24"/>
          <w:szCs w:val="24"/>
        </w:rPr>
        <w:t>Пространственные отношения. Геометрические фигуры</w:t>
      </w:r>
    </w:p>
    <w:p w:rsid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49A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7A249A">
        <w:rPr>
          <w:rFonts w:ascii="Times New Roman" w:hAnsi="Times New Roman" w:cs="Times New Roman"/>
          <w:sz w:val="24"/>
          <w:szCs w:val="24"/>
        </w:rPr>
        <w:t> </w:t>
      </w:r>
      <w:r w:rsidRPr="007A249A">
        <w:rPr>
          <w:rFonts w:ascii="Times New Roman" w:hAnsi="Times New Roman" w:cs="Times New Roman"/>
          <w:sz w:val="24"/>
          <w:szCs w:val="24"/>
        </w:rPr>
        <w:t>пр.). Распознавание и изображение геометрических фигур: точка, линия (кривая, прямая), отрезок, ломан</w:t>
      </w:r>
      <w:r>
        <w:rPr>
          <w:rFonts w:ascii="Times New Roman" w:hAnsi="Times New Roman" w:cs="Times New Roman"/>
          <w:sz w:val="24"/>
          <w:szCs w:val="24"/>
        </w:rPr>
        <w:t xml:space="preserve">ая, </w:t>
      </w:r>
      <w:r w:rsidRPr="007A249A">
        <w:rPr>
          <w:rFonts w:ascii="Times New Roman" w:hAnsi="Times New Roman" w:cs="Times New Roman"/>
          <w:sz w:val="24"/>
          <w:szCs w:val="24"/>
        </w:rPr>
        <w:t>многоугольник, треугольник, прямоугольник, квадрат, окружность, круг.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49A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49A">
        <w:rPr>
          <w:rFonts w:ascii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49A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</w:t>
      </w:r>
      <w:r>
        <w:rPr>
          <w:rFonts w:ascii="Times New Roman" w:hAnsi="Times New Roman" w:cs="Times New Roman"/>
          <w:sz w:val="24"/>
          <w:szCs w:val="24"/>
        </w:rPr>
        <w:t xml:space="preserve">ины отрезка. Единицы длины (см,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A249A">
        <w:rPr>
          <w:rFonts w:ascii="Times New Roman" w:hAnsi="Times New Roman" w:cs="Times New Roman"/>
          <w:sz w:val="24"/>
          <w:szCs w:val="24"/>
        </w:rPr>
        <w:t>).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49A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49A">
        <w:rPr>
          <w:rFonts w:ascii="Times New Roman" w:hAnsi="Times New Roman" w:cs="Times New Roman"/>
          <w:sz w:val="24"/>
          <w:szCs w:val="24"/>
        </w:rPr>
        <w:t>Сбор и представление информации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7A249A">
        <w:rPr>
          <w:rFonts w:ascii="Times New Roman" w:hAnsi="Times New Roman" w:cs="Times New Roman"/>
          <w:sz w:val="24"/>
          <w:szCs w:val="24"/>
        </w:rPr>
        <w:t>фиксирование, анализ полученной информации.</w:t>
      </w:r>
      <w:r w:rsidRPr="007A24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249A">
        <w:rPr>
          <w:rFonts w:ascii="Times New Roman" w:hAnsi="Times New Roman" w:cs="Times New Roman"/>
          <w:sz w:val="24"/>
          <w:szCs w:val="24"/>
        </w:rPr>
        <w:t>Чтение и заполнение таблицы.</w:t>
      </w:r>
    </w:p>
    <w:p w:rsidR="007A249A" w:rsidRPr="007A249A" w:rsidRDefault="007A249A" w:rsidP="007A249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P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98E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A698E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z w:val="24"/>
          <w:szCs w:val="24"/>
        </w:rPr>
        <w:t>Счет предметов. Чтение и запись чисел. Классы и разряды. Сравнение и упорядочение чисел, знаки сравнения.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Соотношения между единицами измерения однородных величин. 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Доля величины </w:t>
      </w:r>
      <w:r w:rsidRPr="004A698E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десятая).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A698E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4A698E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умножения. Связь между сложени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z w:val="24"/>
          <w:szCs w:val="24"/>
        </w:rPr>
        <w:lastRenderedPageBreak/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4A698E">
        <w:rPr>
          <w:rFonts w:ascii="Times New Roman" w:hAnsi="Times New Roman"/>
          <w:color w:val="auto"/>
          <w:sz w:val="24"/>
          <w:szCs w:val="24"/>
        </w:rPr>
        <w:t>новка слагаемых в сумме, множителей в произведении).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вычитания. 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>Способы проверки правильности вычислений (</w:t>
      </w:r>
      <w:r w:rsidRPr="004A698E">
        <w:rPr>
          <w:rFonts w:ascii="Times New Roman" w:hAnsi="Times New Roman"/>
          <w:color w:val="auto"/>
          <w:sz w:val="24"/>
          <w:szCs w:val="24"/>
        </w:rPr>
        <w:t>вычисление на калькуляторе).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A698E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4A698E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>ющими процессы  купли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>др. К</w:t>
      </w:r>
      <w:r w:rsidRPr="004A698E">
        <w:rPr>
          <w:rFonts w:ascii="Times New Roman" w:hAnsi="Times New Roman"/>
          <w:color w:val="auto"/>
          <w:sz w:val="24"/>
          <w:szCs w:val="24"/>
        </w:rPr>
        <w:t>оличество товара, его цена и стоимость и</w:t>
      </w:r>
      <w:r w:rsidRPr="004A698E">
        <w:rPr>
          <w:rFonts w:ascii="Times New Roman" w:hAnsi="Times New Roman"/>
          <w:color w:val="auto"/>
          <w:sz w:val="24"/>
          <w:szCs w:val="24"/>
        </w:rPr>
        <w:t> </w:t>
      </w:r>
      <w:r w:rsidRPr="004A698E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4A698E">
        <w:rPr>
          <w:rFonts w:ascii="Times New Roman" w:hAnsi="Times New Roman"/>
          <w:color w:val="auto"/>
          <w:sz w:val="24"/>
          <w:szCs w:val="24"/>
        </w:rPr>
        <w:t>задачи (схема, таблица).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A698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4A698E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плоскости. Распознавание и изображение </w:t>
      </w:r>
      <w:r w:rsidRPr="004A698E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угол, многоугольник, треугольник, прямоуголь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A698E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4A698E">
        <w:rPr>
          <w:rFonts w:ascii="Times New Roman" w:hAnsi="Times New Roman"/>
          <w:color w:val="auto"/>
          <w:sz w:val="24"/>
          <w:szCs w:val="24"/>
        </w:rPr>
        <w:t xml:space="preserve">длины отрезка. Единицы длины (мм, см, </w:t>
      </w:r>
      <w:proofErr w:type="spellStart"/>
      <w:r w:rsidRPr="004A698E"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 w:rsidRPr="004A698E">
        <w:rPr>
          <w:rFonts w:ascii="Times New Roman" w:hAnsi="Times New Roman"/>
          <w:color w:val="auto"/>
          <w:sz w:val="24"/>
          <w:szCs w:val="24"/>
        </w:rPr>
        <w:t>, м, км). Периметр. Вычисление периметра многоугольника.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 w:rsidRPr="004A698E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4A698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4A698E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4A698E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4A698E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A698E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4A698E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4A698E">
        <w:rPr>
          <w:rFonts w:ascii="Times New Roman" w:hAnsi="Times New Roman"/>
          <w:color w:val="auto"/>
          <w:spacing w:val="-2"/>
          <w:sz w:val="24"/>
          <w:szCs w:val="24"/>
        </w:rPr>
        <w:t xml:space="preserve">Построение простейших выражений с помощью логических связок и слов </w:t>
      </w:r>
      <w:proofErr w:type="gramStart"/>
      <w:r w:rsidRPr="004A698E">
        <w:rPr>
          <w:rFonts w:ascii="Times New Roman" w:hAnsi="Times New Roman"/>
          <w:color w:val="auto"/>
          <w:spacing w:val="-2"/>
          <w:sz w:val="24"/>
          <w:szCs w:val="24"/>
        </w:rPr>
        <w:t xml:space="preserve">( </w:t>
      </w:r>
      <w:proofErr w:type="gramEnd"/>
      <w:r w:rsidRPr="004A698E">
        <w:rPr>
          <w:rFonts w:ascii="Times New Roman" w:hAnsi="Times New Roman"/>
          <w:color w:val="auto"/>
          <w:spacing w:val="-2"/>
          <w:sz w:val="24"/>
          <w:szCs w:val="24"/>
        </w:rPr>
        <w:t>«если… то…»).</w:t>
      </w:r>
    </w:p>
    <w:p w:rsidR="004A698E" w:rsidRPr="004A698E" w:rsidRDefault="004A698E" w:rsidP="004A698E">
      <w:pPr>
        <w:pStyle w:val="a3"/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  <w:r w:rsidRPr="004A698E">
        <w:rPr>
          <w:rFonts w:ascii="Times New Roman" w:hAnsi="Times New Roman"/>
          <w:color w:val="auto"/>
          <w:spacing w:val="-2"/>
          <w:sz w:val="24"/>
          <w:szCs w:val="24"/>
        </w:rPr>
        <w:t xml:space="preserve">Составление конечной последовательности (цепочки)  </w:t>
      </w:r>
      <w:r w:rsidRPr="004A698E">
        <w:rPr>
          <w:rFonts w:ascii="Times New Roman" w:hAnsi="Times New Roman"/>
          <w:color w:val="auto"/>
          <w:spacing w:val="2"/>
          <w:sz w:val="24"/>
          <w:szCs w:val="24"/>
        </w:rPr>
        <w:t xml:space="preserve">чисел,  по правилу. </w:t>
      </w:r>
      <w:r w:rsidRPr="004A698E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b/>
          <w:bCs/>
          <w:iCs/>
          <w:sz w:val="24"/>
          <w:szCs w:val="24"/>
          <w:u w:val="single"/>
          <w:lang w:val="ru-RU" w:eastAsia="ru-RU"/>
        </w:rPr>
      </w:pPr>
      <w:r w:rsidRPr="004A698E">
        <w:rPr>
          <w:rFonts w:ascii="Times New Roman" w:eastAsia="@Arial Unicode MS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 xml:space="preserve">3 класс 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Числа и величины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Арифметические действия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Деление с остатком.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Способы проверки правильности вычислений (прикидки результата).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Работа с текстовыми задачами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Решение текстовых задач арифметическим способом. Представление текста задачи (схема).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Пространственные отношения. Геометрические фигуры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Взаимное расположение предметов в пространстве и на </w:t>
      </w:r>
      <w:proofErr w:type="spellStart"/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плоскости.Распознавание</w:t>
      </w:r>
      <w:proofErr w:type="spellEnd"/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изображение</w:t>
      </w:r>
      <w:r w:rsidRPr="004A698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геометрических фигур:  ломаная, угол,  окружность, круг. 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Геометрические величины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Единицы длины (мм, см, </w:t>
      </w:r>
      <w:proofErr w:type="spellStart"/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дм</w:t>
      </w:r>
      <w:proofErr w:type="spellEnd"/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, м, км). Периметр. Вычисление периметра многоугольника.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Работа с информацией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Построение простейших выражений с помощью логических связок и слов</w:t>
      </w:r>
      <w:r w:rsidRPr="004A698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(</w:t>
      </w: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«верно/неверно, что…»; ); истинность утверждений.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4A698E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Создание простейшей информационной модели (схема).</w:t>
      </w:r>
    </w:p>
    <w:p w:rsidR="004A698E" w:rsidRPr="004A698E" w:rsidRDefault="004A698E" w:rsidP="004A698E">
      <w:pPr>
        <w:pStyle w:val="a5"/>
        <w:spacing w:before="100" w:beforeAutospacing="1" w:after="100" w:afterAutospacing="1" w:line="240" w:lineRule="auto"/>
        <w:ind w:firstLine="709"/>
        <w:contextualSpacing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</w:p>
    <w:p w:rsidR="004A698E" w:rsidRP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98E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Числа и величины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Счёт предметов. Чтение и запись чисел от нуля до миллиона. Классы и разряды. Представление многозначных </w:t>
      </w:r>
      <w:proofErr w:type="spellStart"/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чиселв</w:t>
      </w:r>
      <w:proofErr w:type="spellEnd"/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виде суммы разрядных слагаемых. Сравнение и упорядочение чисел, знаки сравнения.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Измерение величин; сравнение и упорядочение величин. Единицы массы (грамм, килограмм, центнер, тонна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Арифметические действия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Нахождение неизвестного компонента арифметического действия. 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Числовое выражение. Нахождение значения числового выражения. Использование 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свойств арифметических действий в вычислениях (переста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новка и группировка слагаемых в сумме, множителей в произведении; умножение суммы и разности на число).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Алгоритмы письменного сложения, вычитания, умножения и деления многозначных чисел. 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Способы проверки правильности вычислений (алгоритм, 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обратное действие, оценка достоверности, прикидки результата, вычисление на калькуляторе).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Работа с текстовыми задачами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Решение текстовых задач. 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Зависимости между величинами, характеризу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ющими процессы движения, работы, купли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noBreakHyphen/>
        <w:t>продажи и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 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др. 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 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др. 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Планирование хода решения задачи. Представление текста 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задачи (схема, таблица, диаграмма и другие модели).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x-none" w:eastAsia="x-none"/>
        </w:rPr>
        <w:lastRenderedPageBreak/>
        <w:t>Пространственные отношения. Геометрические фи</w:t>
      </w:r>
      <w:r w:rsidRPr="004A69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гуры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Распознавание и изображение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4A698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x-none" w:eastAsia="x-none"/>
        </w:rPr>
        <w:t xml:space="preserve">Распознавание и называние: </w:t>
      </w:r>
      <w:r w:rsidRPr="004A698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куб, шар, параллелепипед, пирамида, цилиндр, конус.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Работа с информацией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Сбор и представление информации, связанной со счётом 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(пересчётом), измерением величин; фиксирование, анализ 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полученной информации.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98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Составление конечной последовательности (цепочки) пред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метов, чисел, геометрических фигур и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 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др. по </w:t>
      </w:r>
      <w:proofErr w:type="spellStart"/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правилу.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Составление</w:t>
      </w:r>
      <w:proofErr w:type="spellEnd"/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запись и выполнение простого алгоритма, плана поиска информации.</w:t>
      </w:r>
    </w:p>
    <w:p w:rsidR="004A698E" w:rsidRPr="004A698E" w:rsidRDefault="004A698E" w:rsidP="004A69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Чтение и заполнение таблицы. Интерпретация данных</w:t>
      </w:r>
      <w:r w:rsidRPr="004A698E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4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A698E" w:rsidRP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P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5E00" w:rsidRDefault="00E05E00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5E00" w:rsidRDefault="00E05E00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5E00" w:rsidRDefault="00E05E00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5E00" w:rsidRDefault="00E05E00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5E00" w:rsidRDefault="00E05E00" w:rsidP="004A69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Default="00E93683" w:rsidP="004A698E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E93683">
        <w:rPr>
          <w:b/>
        </w:rPr>
        <w:t xml:space="preserve">. </w:t>
      </w:r>
      <w:r w:rsidR="004A698E">
        <w:rPr>
          <w:b/>
        </w:rPr>
        <w:t>ТЕМАТИЧЕСКОЕ ПЛАНИРОВАНИЕ С УКАЗАНИЕМ ЧАСОВ, ОТВОДИМЫХ НА ОСВОЕНИЕ КАЖДОЙ ТЕМЫ</w:t>
      </w:r>
    </w:p>
    <w:p w:rsidR="004A698E" w:rsidRDefault="004A698E" w:rsidP="004A698E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</w:rPr>
        <w:t>1 класс (132 ч.)</w:t>
      </w:r>
    </w:p>
    <w:tbl>
      <w:tblPr>
        <w:tblW w:w="52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2381"/>
        <w:gridCol w:w="1729"/>
      </w:tblGrid>
      <w:tr w:rsidR="00432213" w:rsidRPr="00432213" w:rsidTr="00432213">
        <w:trPr>
          <w:trHeight w:val="562"/>
        </w:trPr>
        <w:tc>
          <w:tcPr>
            <w:tcW w:w="429" w:type="pct"/>
            <w:vAlign w:val="center"/>
          </w:tcPr>
          <w:p w:rsidR="00432213" w:rsidRPr="00432213" w:rsidRDefault="00432213" w:rsidP="00432213">
            <w:pPr>
              <w:tabs>
                <w:tab w:val="left" w:pos="540"/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3221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011" w:type="pct"/>
          </w:tcPr>
          <w:p w:rsidR="00432213" w:rsidRPr="00432213" w:rsidRDefault="00432213" w:rsidP="00432213">
            <w:pPr>
              <w:tabs>
                <w:tab w:val="left" w:pos="540"/>
                <w:tab w:val="left" w:pos="6600"/>
              </w:tabs>
              <w:spacing w:after="0" w:line="240" w:lineRule="auto"/>
              <w:ind w:right="112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Реализуемое содержание</w:t>
            </w:r>
          </w:p>
        </w:tc>
        <w:tc>
          <w:tcPr>
            <w:tcW w:w="560" w:type="pct"/>
          </w:tcPr>
          <w:p w:rsidR="00432213" w:rsidRPr="00432213" w:rsidRDefault="00432213" w:rsidP="00E05E00">
            <w:pPr>
              <w:tabs>
                <w:tab w:val="left" w:pos="540"/>
                <w:tab w:val="left" w:pos="6600"/>
              </w:tabs>
              <w:spacing w:after="0" w:line="240" w:lineRule="auto"/>
              <w:ind w:right="112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432213" w:rsidRPr="00432213" w:rsidTr="00432213">
        <w:trPr>
          <w:trHeight w:val="77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widowControl w:val="0"/>
              <w:tabs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11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Счет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предметов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0" w:type="pct"/>
          </w:tcPr>
          <w:p w:rsidR="00432213" w:rsidRPr="00E05E00" w:rsidRDefault="00E05E00" w:rsidP="00E05E00">
            <w:pPr>
              <w:widowControl w:val="0"/>
              <w:tabs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11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95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widowControl w:val="0"/>
              <w:tabs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11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и упорядочение однородных величин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widowControl w:val="0"/>
              <w:tabs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112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Сравнение и упорядочение однородных величин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76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Взаимное расположение предметов в пространстве и на плоскости (слева-справа)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37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Взаимное расположение предметов в пространстве и на плоскости (выше-ниже, сверху – снизу)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28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Взаимное расположение предметов в пространстве и на плоскости (ближе – дальше, между и пр.)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заполнение таблицы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Чтение и заполнение таблицы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38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01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5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56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56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56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Геометрические формы в окружающем мире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геометрических фигур: точка, линия (кривая, прямая), отрезок, ломаная, </w:t>
            </w: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окружность, круг.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геометрических фигур: многоугольник, треугольник, прямоуголь</w:t>
            </w: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ник, квадрат,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геометрических фигур: точка, линия (кривая, прямая), отрезок, ломаная, </w:t>
            </w: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окружность, круг.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геометрических фигур: многоугольник, треугольник, прямоуголь</w:t>
            </w: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ник, квадрат,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42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и упорядочение чисел, знаки сравнения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и упорядочение чисел</w:t>
            </w:r>
            <w:r w:rsidRPr="004322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и упорядочение чисел, знаки сравнения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Геометрические величины и их измерение.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Измерение 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длины отрезка. Единицы длины (см)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Чтение и запись чисел от нуля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Сбор и представление информации, </w:t>
            </w: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анализ 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полученной информации.</w:t>
            </w:r>
            <w:r w:rsidRPr="004322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Сбор и представление информации, анализ полученной информации. 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Сбор и представление информации, анализ полученной информации. 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Сложение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pct"/>
          </w:tcPr>
          <w:p w:rsidR="00432213" w:rsidRPr="00E05E00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Вычитание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pct"/>
          </w:tcPr>
          <w:p w:rsidR="00432213" w:rsidRPr="00E05E00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Названия компонентов арифметических действий, знаки действий.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52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Зада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чи, содержащие отношения «больше (меньше) на…»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Чтение и заполнение таблицы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432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Числовое выражение. Нахождение значения числового выражения.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Зада</w:t>
            </w: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чи, содержащие отношения «больше (меньше) на…»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CN"/>
              </w:rPr>
            </w:pPr>
            <w:r w:rsidRPr="00432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Решение текстовых задач арифметическим способом. </w:t>
            </w:r>
            <w:r w:rsidRPr="0043221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CN"/>
              </w:rPr>
            </w:pPr>
            <w:r w:rsidRPr="00432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Решение текстовых задач арифметическим способом. </w:t>
            </w:r>
            <w:r w:rsidRPr="0043221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432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Числовое выражение. Нахождение значения числового выражения.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Числовое выражение. Нахождение значения числового выражения.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Геометрические величины и их измерение.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Задачи, содержащие отношения «больше (меньше) на…»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Сбор и предоставление информации.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Задачи, содержащие отношения «больше (меньше) на…»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Задачи, содержащие отношения «больше (меньше) на…»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Использование свойств арифметических действий в вычислениях.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Перестановка и группировка слагаемых в сумме.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Перестановка и группировка слагаемых в сумме.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Перестановка и группировка слагаемых в сумме.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свойств арифметических действий в вычислениях.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свойств арифметических действий в вычислениях.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Перестановка и группировка слагаемых в сумме.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Перестановка и группировка слагаемых в сумме.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Числовое выражение. 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Названия компонентов арифметических действий, знаки действий.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Названия компонентов арифметических действий, знаки действий.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свойств арифметических действий в вычислениях.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свойств арифметических действий в вычислениях.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Измерение величин. Единицы массы (килограмм)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Единицы вместимости (литр)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Единицы вместимости (литр)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Измерение величин. Единицы массы (килограмм)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Чтение и запись чисел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Счёт предметов.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Единицы длины: см,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Сложение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Вычитание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Связь между сложением и вычитанием.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Связь между сложением и вычитанием.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18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7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Нахождение значения числового выражения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 сложения.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 сложения.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 сложения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 сложения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Использование </w:t>
            </w: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свойств арифметических действий в вычислениях</w:t>
            </w: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7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Сложение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97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Сложение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pct"/>
          </w:tcPr>
          <w:p w:rsidR="00432213" w:rsidRPr="00E05E00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97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Нахождение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значения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числового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выражения</w:t>
            </w:r>
            <w:proofErr w:type="spellEnd"/>
          </w:p>
        </w:tc>
        <w:tc>
          <w:tcPr>
            <w:tcW w:w="560" w:type="pct"/>
          </w:tcPr>
          <w:p w:rsidR="00432213" w:rsidRPr="00E05E00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97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Нахождение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значения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числового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выражения</w:t>
            </w:r>
            <w:proofErr w:type="spellEnd"/>
          </w:p>
        </w:tc>
        <w:tc>
          <w:tcPr>
            <w:tcW w:w="560" w:type="pct"/>
          </w:tcPr>
          <w:p w:rsidR="00432213" w:rsidRPr="00E05E00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97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Вычитание.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7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Нахождение значения числового выражения.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7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Вычитание.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72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Вычитание.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компонентов арифметических действий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Связь между сложением, вычитанием.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Нахождение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значения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числового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выражения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60" w:type="pct"/>
          </w:tcPr>
          <w:p w:rsidR="00432213" w:rsidRPr="00E05E00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44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Связь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между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сложением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вычитанием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60" w:type="pct"/>
          </w:tcPr>
          <w:p w:rsidR="00432213" w:rsidRPr="00E05E00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71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Связь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между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сложением</w:t>
            </w:r>
            <w:proofErr w:type="spellEnd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вычитанием</w:t>
            </w:r>
            <w:proofErr w:type="spellEnd"/>
            <w:proofErr w:type="gramStart"/>
            <w:r w:rsidRPr="004322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560" w:type="pct"/>
          </w:tcPr>
          <w:p w:rsidR="00432213" w:rsidRPr="00E05E00" w:rsidRDefault="00E05E00" w:rsidP="00E0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Calibri"/>
                <w:iCs/>
                <w:spacing w:val="-2"/>
                <w:sz w:val="24"/>
                <w:szCs w:val="24"/>
              </w:rPr>
              <w:t xml:space="preserve">Решение текстовых задач арифметическим способом. </w:t>
            </w:r>
            <w:r w:rsidRPr="0043221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Представление текста задачи (схема и другие модели).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Cs/>
                <w:spacing w:val="-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1" w:type="pct"/>
          </w:tcPr>
          <w:p w:rsidR="00432213" w:rsidRPr="00432213" w:rsidRDefault="00B53E56" w:rsidP="004322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pacing w:val="2"/>
                <w:sz w:val="24"/>
                <w:szCs w:val="24"/>
              </w:rPr>
            </w:pPr>
            <w:r w:rsidRPr="00F9102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и фиксирование  информации.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32213" w:rsidRPr="00432213" w:rsidTr="00432213">
        <w:trPr>
          <w:trHeight w:val="237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представление информации,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анализ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полученной информации.  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37"/>
        </w:trPr>
        <w:tc>
          <w:tcPr>
            <w:tcW w:w="429" w:type="pct"/>
          </w:tcPr>
          <w:p w:rsidR="00432213" w:rsidRPr="00432213" w:rsidRDefault="00432213" w:rsidP="004322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1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Представление текста задачи (схема и другие модели).</w:t>
            </w:r>
          </w:p>
        </w:tc>
        <w:tc>
          <w:tcPr>
            <w:tcW w:w="560" w:type="pct"/>
          </w:tcPr>
          <w:p w:rsidR="00432213" w:rsidRPr="00432213" w:rsidRDefault="00E05E00" w:rsidP="00E05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4A698E" w:rsidRPr="004A698E" w:rsidRDefault="004A698E" w:rsidP="0043221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8E" w:rsidRPr="004A698E" w:rsidRDefault="004A698E" w:rsidP="004A69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698E" w:rsidRDefault="004A698E" w:rsidP="004A698E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</w:rPr>
        <w:t>2 класс (136 ч.)</w:t>
      </w:r>
    </w:p>
    <w:tbl>
      <w:tblPr>
        <w:tblW w:w="52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2450"/>
        <w:gridCol w:w="1661"/>
      </w:tblGrid>
      <w:tr w:rsidR="00647F20" w:rsidRPr="00647F20" w:rsidTr="00647F20">
        <w:trPr>
          <w:trHeight w:val="826"/>
        </w:trPr>
        <w:tc>
          <w:tcPr>
            <w:tcW w:w="420" w:type="pct"/>
            <w:vAlign w:val="center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1" w:type="pct"/>
            <w:vAlign w:val="center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7F20" w:rsidRPr="00647F20" w:rsidTr="00647F20">
        <w:trPr>
          <w:trHeight w:val="314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Числа. Чтение и запись чисел.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чисел. Классы и разряды.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чисел. Сравнение и упорядочение чисел, знаки сравнения.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Числа. Чтение и запись чисел.</w:t>
            </w:r>
            <w:r w:rsidRPr="0064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фигур. Использование чертежных инструментов для выполнения построений.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 Составление конечной последовательности (цепочки) чисел.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конечной последовательности (цепочки) чисел по правилу.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информации, связанной со счетом (пересчетом)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величины. Единицы длины: см, </w:t>
            </w:r>
            <w:proofErr w:type="spell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, м. Измерение длины отрезка.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величин; сравнение и упорядочение величин.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отрезок, угол, многоугольник, треугольник, прямоугольник, квадрат.   Геометрические формы в окружающем мире.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длины: см, </w:t>
            </w:r>
            <w:proofErr w:type="spell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, м.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фигур. Единицы длины: см, </w:t>
            </w:r>
            <w:proofErr w:type="spell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, м.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 Сложение, вычитание.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413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Числовое выражение. Нахождение значения числового выражения.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Нахождение значения числового выражения.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Сложение. Алгоритм  письменного сложения.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 слагаемых в сумме).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 Алгоритм письменного вычитания.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вычитания. Связь между сложением, вычитанием. Нахождение неизвестного компонента арифметического действия.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сложения, вычитания.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сложения, вычитания.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Сложение. Алгоритм  письменного сложения. Использование свойств арифметических действий в вычислениях (перестановка  слагаемых в сумме).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сложения. Решение текстовых задач арифметическим способом.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 Алгоритм письменного вычитания.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Алгоритм письменного вычитания.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геометрических фигур. Периметр.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Периметр. Вычисление периметра многоугольника.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периметра многоугольника. Сбор и предоставление информации, связанной с измерением величин.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геометрических фигур: окружность. Геометрические фигуры в окружающем мире.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окружность, круг. Использование чертежных инструментов для выполнения построений.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предоставление информации, связанной с измерением величин.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отношения. Взаимное расположение предметов в пространстве и на плоскости.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Взаимное расположение предметов в пространстве и на плоскости.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Периметр. Вычисление периметра многоугольника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деление. Название компонентов арифметических действий, знаки действий.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величины: половина. Представление текста задачи: схема.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Использование свойств арифметических действий в вычислениях (перестановка множителей в произведении)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компонента арифметического действий. Решение текстовых задач арифметическим способом.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умножения. Использование свойств арифметических действий в вычислениях (перестановка множителей в произведении)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Связь между умножением и делением.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величины: треть. Представление текста задачи: схема.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Связь между умножением и делением.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величины: четверть. Представление текста задачи: схема.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умножением и делением. Зависимости между величинами,  характеризующими процесс купли-продажи (количество товара, его цена, стоимость)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умножения. Работа с  текстовыми  задачами.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Работа с  текстовыми  задачами.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Связь между умножением и делением.</w:t>
            </w:r>
          </w:p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величины. Задачи на нахождение доли целого и целого по его доле.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текста задачи: схема.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Способы проверки правильности вычислений</w:t>
            </w:r>
            <w:proofErr w:type="gram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 на калькуляторе.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Связь между умножением и делением.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величины. Задачи на нахождение доли целого и целого по его доле.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геометрической фигуры.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 (см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, дм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). Соотношения между единицами измерения однородных величин.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Точное и приближенное измерение площади геометрической фигуры.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геометрической фигуры. Точное и приближенное измерение площади геометрической фигуры.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Связь между умножением и делением.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величины. Задачи на нахождение доли целого и целого по его доле.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текста задачи: таблица.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Перестановка множителей в произведении.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величины. Задачи на нахождение доли целого и целого по его доле.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между величинами,  характеризующими процесс купли-продажи (количество товара, его цена, стоимость)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Связь между умножением и делением.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Нахождение значения числового выражения.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величины. Задачи на нахождение доли целого и целого по его доле.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текста задачи: таблица.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слов: «если… то …»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слов: «если… то …»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proofErr w:type="gram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и выполнение простого алгоритма, плана поиска информации.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</w:t>
            </w:r>
            <w:proofErr w:type="gram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меньше) на..»,  «больше (меньше) в….». Составление , запись и выполнение </w:t>
            </w: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простого алгоритма, плана поиска информации.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</w:t>
            </w:r>
            <w:proofErr w:type="gram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меньше) на..»,  «больше (меньше) в….».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</w:t>
            </w:r>
            <w:proofErr w:type="gram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меньше) на..»,  «больше (меньше) в….».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</w:t>
            </w:r>
            <w:proofErr w:type="gram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меньше) на..»,  «больше (меньше) в….».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</w:t>
            </w:r>
            <w:proofErr w:type="gramStart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меньше) на..»,  «больше (меньше) в….».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задачами. Планирование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 (половина, треть, четверть, десятая)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Доля величины (половина, треть, четверть, десятая)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нахождение доли целого и целого по его доле. Представление текста задачи (схема, таблица, диаграмма и другие модели) 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доли целого и целого по его доле. Поиск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доли целого и целого по его доле. Поиск хода решения задачи.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Нахождение значения числового выражения.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Нахождение значения числового выражения.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Названия компонентов арифметических действий, знаки действий.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Calibri" w:eastAsia="Calibri" w:hAnsi="Calibri" w:cs="Times New Roman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Названия компонентов арифметических действий, знаки действий.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Calibri" w:eastAsia="Calibri" w:hAnsi="Calibri" w:cs="Times New Roman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Названия компонентов арифметических действий, знаки действий.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выражения. Названия компонентов арифметических действий, знаки действий.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угол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угол. Использование чертежных инструментов для выполнения построений.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угол. Использование чертежных инструментов для выполнения построений.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прямоугольник, квадрат.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прямоугольник, квадрат. Использование чертежных инструментов для выполнения построений.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прямоугольник, квадрат. Использование чертежных инструментов для выполнения построений.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прямоугольник. Сбор и предоставление информации, связанной с измерением величин, фиксирование, анализ полученной информации.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прямоугольник. Сбор и предоставление информации, связанной с измерением величин, фиксирование, анализ полученной информации.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прямоугольник. Сбор и предоставление информации, связанной с измерением величин, фиксирование, анализ полученной информации.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величины и их измерение. Площадь геометрической фигуры.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за 4 четверть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Точное измерение площади геометрической фигуры. Вычисление площади прямоугольника.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Точное измерение площади геометрической фигуры. Вычисление площади прямоугольника.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41" w:type="pct"/>
          </w:tcPr>
          <w:p w:rsidR="00647F20" w:rsidRPr="00647F20" w:rsidRDefault="00E5409E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Числа и величины. Арифметические действия.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Числа и величины. Арифметические действия.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647F20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647F20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41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20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отношения. Геометрические фигуры. Геометрические величины.</w:t>
            </w:r>
          </w:p>
        </w:tc>
        <w:tc>
          <w:tcPr>
            <w:tcW w:w="539" w:type="pct"/>
          </w:tcPr>
          <w:p w:rsidR="00647F20" w:rsidRPr="00647F20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A698E" w:rsidRPr="004A698E" w:rsidRDefault="004A698E" w:rsidP="004A698E">
      <w:pPr>
        <w:pStyle w:val="dash0410005f0431005f0437005f0430005f0446005f0020005f0441005f043f005f0438005f0441005f043a005f0430"/>
        <w:ind w:left="0" w:firstLine="709"/>
        <w:jc w:val="left"/>
      </w:pPr>
    </w:p>
    <w:p w:rsidR="004A698E" w:rsidRDefault="00830893" w:rsidP="004A698E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</w:rPr>
        <w:t>3 класс (136 ч</w:t>
      </w:r>
    </w:p>
    <w:tbl>
      <w:tblPr>
        <w:tblW w:w="52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548"/>
        <w:gridCol w:w="1562"/>
      </w:tblGrid>
      <w:tr w:rsidR="00647F20" w:rsidRPr="00830893" w:rsidTr="00647F20">
        <w:trPr>
          <w:trHeight w:val="827"/>
        </w:trPr>
        <w:tc>
          <w:tcPr>
            <w:tcW w:w="420" w:type="pct"/>
            <w:vAlign w:val="center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3" w:type="pct"/>
            <w:vAlign w:val="center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7F20" w:rsidRPr="00830893" w:rsidTr="00647F20">
        <w:trPr>
          <w:trHeight w:val="314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Чтение и запись чисел от нуля до миллиона. Классы и разряды. 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Чтение и запись чисел от нуля до миллиона. Классы и разряды.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Единицы длины (мм, см, </w:t>
            </w:r>
            <w:proofErr w:type="spellStart"/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дм</w:t>
            </w:r>
            <w:proofErr w:type="spellEnd"/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, м, км).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tabs>
                <w:tab w:val="left" w:pos="39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Измерение величин.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Ломаная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Распознавание и изображение геометрических фигур. Ломаная.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Распознавание и изображение геометрических фигур. Ломаная.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Единицы массы (грамм, килограмм)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Сравнение и упорядочение однородных величин. Доля величины (половина, треть, четверть, десятая, сотая, тысячная).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Сравнение и упорядочение однородных величин. Доля величины (половина, треть, четверть, десятая, сотая, тысячная). Соотношения между единицами измерения однородных величин.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Единицы вместимости (литр). П</w:t>
            </w:r>
            <w:r w:rsidRPr="00830893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рактическая работа.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Единицы вместимости (литр). Решение текстовых задач. Представление текста задачи схемой.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Единицы вместимости (литр). Решение текстовых задач. Представление текста задачи схемой.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Алгоритмы письменного сложения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Алгоритмы письменного сложения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Алгоритмы письменного сложения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Алгоритмы письменного сложения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текстовых задач арифметическим способом.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вычитания.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83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онтрольная работа за </w:t>
            </w:r>
            <w:r w:rsidRPr="0083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3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устного и письменного сложения и вычитания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текстовых задач арифметическим способом.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сложения и вычитания.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сложения и вычитания.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(группировка слагаемых в сумме).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(группировка слагаемых в сумме).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(группировка слагаемых в сумме).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Группировка множителей в произведении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Группировка множителей в произведении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Группировка множителей в произведении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множителей в произведении).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множителей в произведении).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сложения и вычитания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сложения и вычитания.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Взаимное расположение предметов в пространстве и на плоскости.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Распознавание и изображение геометрических фигур. Использование чертёжных инструментов для выполнения построений.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Взаимное расположение предметов в пространстве и на плоскости.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Числовое выражение.  Установление порядка выполнения действий в числовых выражениях без скобок.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без скобок.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без скобок.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скобками. Нахождение значения числового выражения.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Построение простейших выражений с помощью логических связок и слов. Истинность утверждений.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слов: «верно/неверно, что…»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 арифметическим способом. Алгоритмы письменного сложения и вычитания.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слов: «верно/неверно, что…»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Распознавание и изображение геометрических фигур. Окружность.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Распознавание и изображение геометрических фигур. Окружность.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Распознавание и изображение геометрических фигур. Окружность.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Умножение суммы на число.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Распознавание и изображение геометрических фигур. Прямая.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Распознавание и изображение геометрических фигур. Прямая.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Распознавание и изображение геометрических фигур. Прямая, окружность.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Умножение суммы на число.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умножения.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умножения. 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умножения. 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умножения. 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умножения. 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умножения. 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Единицы времени (секунда, минута, час).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 Единицы времени.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</w:t>
            </w:r>
            <w:proofErr w:type="gramStart"/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</w:t>
            </w:r>
            <w:proofErr w:type="gramStart"/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деления. Использование способа проверки правильности вычислений: прикидка результата.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письменного деления.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Алгоритмы письменного деления.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2C40AE">
              <w:rPr>
                <w:rFonts w:ascii="Times New Roman" w:eastAsia="@Arial Unicode MS" w:hAnsi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tcBorders>
              <w:top w:val="nil"/>
            </w:tcBorders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pStyle w:val="a7"/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Алгоритмы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 письменного умножения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 письменного умножения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 письменного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 письменного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многозначных чисел.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за </w:t>
            </w:r>
            <w:r w:rsidRPr="008308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8308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73" w:type="pct"/>
          </w:tcPr>
          <w:p w:rsidR="00647F20" w:rsidRPr="00830893" w:rsidRDefault="00E5409E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F20" w:rsidRPr="00830893" w:rsidTr="00647F20">
        <w:trPr>
          <w:trHeight w:val="19"/>
        </w:trPr>
        <w:tc>
          <w:tcPr>
            <w:tcW w:w="420" w:type="pct"/>
            <w:shd w:val="clear" w:color="auto" w:fill="auto"/>
          </w:tcPr>
          <w:p w:rsidR="00647F20" w:rsidRPr="00830893" w:rsidRDefault="00647F20" w:rsidP="00647F20">
            <w:pPr>
              <w:tabs>
                <w:tab w:val="left" w:pos="540"/>
                <w:tab w:val="left" w:pos="660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73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многозначных чисел. </w:t>
            </w:r>
            <w:r w:rsidRPr="00830893">
              <w:rPr>
                <w:rFonts w:ascii="Times New Roman" w:eastAsia="@Arial Unicode MS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07" w:type="pct"/>
          </w:tcPr>
          <w:p w:rsidR="00647F20" w:rsidRPr="00830893" w:rsidRDefault="00647F20" w:rsidP="00647F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30893" w:rsidRPr="00830893" w:rsidRDefault="00830893" w:rsidP="00830893">
      <w:pPr>
        <w:pStyle w:val="dash0410005f0431005f0437005f0430005f0446005f0020005f0441005f043f005f0438005f0441005f043a005f0430"/>
        <w:ind w:left="0" w:firstLine="709"/>
        <w:jc w:val="left"/>
      </w:pPr>
    </w:p>
    <w:p w:rsidR="004A698E" w:rsidRDefault="00830893" w:rsidP="00830893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  <w:r>
        <w:rPr>
          <w:b/>
        </w:rPr>
        <w:t>4 класс (136 ч.)</w:t>
      </w:r>
    </w:p>
    <w:p w:rsidR="00830893" w:rsidRPr="00830893" w:rsidRDefault="00830893" w:rsidP="00830893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3182"/>
        <w:gridCol w:w="1295"/>
      </w:tblGrid>
      <w:tr w:rsidR="00432213" w:rsidRPr="00432213" w:rsidTr="00432213">
        <w:trPr>
          <w:cantSplit/>
          <w:trHeight w:val="987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62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Реализуемое содержание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</w:p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43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32213" w:rsidRPr="00432213" w:rsidTr="00432213">
        <w:trPr>
          <w:trHeight w:val="233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Счёт предметов. Чтение и запись чисел от нуля до миллиона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Классы и разряды. Представление многозначных чисел в виде суммы разрядных слагаемых.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и упорядочение чисел, знаки сравнения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многозначных чисел в виде суммы разрядных слагаемых.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Счёт предметов. Чтение и запись чисел от нуля до миллиона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запись чисел от нуля до миллиона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запись чисел от нуля до миллиона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и упорядочение чисел, знаки сравнения.</w:t>
            </w:r>
            <w:r w:rsidRPr="0043221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303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Входная мониторинговая работа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69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Сложение. Алгоритмы письменного сложения многозначных чисел.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письменного сложения многозначных чисел.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сложения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Вычитание.</w:t>
            </w:r>
            <w:r w:rsidRPr="0043221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Связь между сложением и вычитанием.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письменного вычитания  многозначных чисел.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 письменного вычитания  многозначных чисел.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 письменного сложения и вычитания  многозначных чисел.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сложения и вычитания 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фигур: многоугольник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Распознавание и изображение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геометрических фигур: многоугольник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. Использование чертёжных инструментов для выполнения построений.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Скорость, время, путь.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Планирование хода решения задачи.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Планирование хода решения задачи.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Представление текста задачи (схема, таблица)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ющими процессы движения.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ющими процессы движения.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ющими процессы движения.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ющими процессы движения.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57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фигур: точка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Распознавание и изображение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геометрических фигур: точка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97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647F20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83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онтрольная работа за </w:t>
            </w:r>
            <w:r w:rsidRPr="0083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30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Чтение и заполнение таблицы. Интерпретация данных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таблицы. Чтение столбчатой диаграммы. 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простейшей информационной модели (схема, таблица, цепочка).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свойств арифметических действий в вычислениях (переста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слагаемых в сумме.)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left" w:pos="766"/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Использование свойств арифметических действий в вычислениях (перестановка множителей в произведении).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слагаемых в сумме.)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Использование свойств арифметических действий в вычислениях (группировка множителей в произведении).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Использование свойств арифметических действий в вычислениях (группировка слагаемых в сумме, множителей в произведении).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представление информации, связанной со счётом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(пересчётом), измерением величин; фиксирование, анализ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полученной информации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left" w:pos="735"/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представление информации, связанной со счётом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(пересчётом), измерением величин; фиксирование, анализ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полученной информации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Геометрические формы в окружающем мире.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left" w:pos="797"/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Геометрические формы в окружающем мире.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разности на число).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и разности на число).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Геометрические формы в окружающем мире. </w:t>
            </w:r>
            <w:r w:rsidRPr="00432213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Распознавание и называние: </w:t>
            </w:r>
            <w:r w:rsidRPr="004322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left" w:pos="705"/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Геометрические формы в окружающем мире. </w:t>
            </w:r>
            <w:r w:rsidRPr="00432213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Распознавание и называние: </w:t>
            </w:r>
            <w:r w:rsidRPr="004322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массы: центнер, тонна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массы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. Соотношения между единицами измерения однородных величин.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Планирование хода решения задачи. Представление текста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задачи (схема, таблица и другие модели).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Представление текста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задачи (схема и другие модели).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647F20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08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Геометрические формы в окружающем мире. </w:t>
            </w:r>
            <w:r w:rsidRPr="00432213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Распознавание и называние: </w:t>
            </w:r>
            <w:r w:rsidRPr="004322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пирамида.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Планирование хода решения задачи. Представление текста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задачи (схема и другие модели).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Планирование хода решения задачи. Представление текста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задачи (схема, таблица и другие модели).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187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Планирование хода решения задачи. Представление текста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(схема и другие модели)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left" w:pos="659"/>
                <w:tab w:val="center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Скорость, время, путь.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Планирование хода решения задачи. Представление текста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задачи (схема, таблица и другие модели).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tabs>
                <w:tab w:val="center" w:pos="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 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 письменного  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 письменного  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 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 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текстовых задач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скорость, время, путь.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ющими процессы купли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noBreakHyphen/>
              <w:t>продажи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текстовых задач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: количество товара, его цена и стоимость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многозначных чисел.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текстовых задач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скорость, время, путь.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текстовых задач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скорость, время, путь.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Конус.</w:t>
            </w:r>
            <w:r w:rsidRPr="004322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Использование чертёжных инструментов для выполнения построений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Скорость, время, путь.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Скорость, время, путь. Решение текстовых задач арифметическим способом.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Скорость, время, путь.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Скорость, время, путь.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 «верно/неверно, что…»; истинность утверждений.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 «верно/неверно, что…»; истинность утверждений.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 «и»; «не»; «если… то…»; истинность утверждений.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 «каждый»; «все»; «некоторые»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слов; истинность утверждений.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выражений с помощью логических связок и слов; истинность утверждений.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Составление конечной последовательности (цепочки) пред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метов, чисел, геометрических фигур и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 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др. по правилу.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Составление, запись и выполнение простого алгоритма, плана поиска информации.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Составление, запись и выполнение простого алгоритма, плана поиска информации.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</w:t>
            </w: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Использование свойств арифметических действий в вычислениях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Деление.</w:t>
            </w: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Деление. Способы проверки правильности вычислений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Деление. Способы проверки правильности вычислений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7A249A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C40AE">
              <w:rPr>
                <w:rFonts w:ascii="Times New Roman" w:eastAsia="@Arial Unicode MS" w:hAnsi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409" w:type="pct"/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величин; сравнение и упорядочение величин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величин; сравнение и упорядочение величин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Цилиндр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Цилиндр.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текстовых задач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Алгоритм письменного деления многозначных чисел.</w:t>
            </w: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Способы проверки правильности вычислений (обратное действие).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Алгоритм письменного деления многозначных чисел.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Зависимости между величинами, характеризующими процессы работы.</w:t>
            </w:r>
            <w:r w:rsidRPr="0043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Объём работы, время, производительность труда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 письменного  деления многозначных чисел. </w:t>
            </w: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Способы проверки правильности вычислений (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достоверности, прикидки результата, вычисление на калькуляторе).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 деления многозначных чисел.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 деления многозначных чисел.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Зависимости между величинами, характеризующими процессы движения, работы, купли продажи и др.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 деления многозначных чисел.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 деления многозначных чисел.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 деления многозначных чисел.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 деления многозначных чисел.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Нахождение значения числового выражения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действия.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текстовых задач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Чтение и заполнение таблицы. Интерпретация данных таблицы. Чтение столбчатой диаграммы.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Распознавание и изображение геометрических фигур: угол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Распознавание и изображение геометрических фигур: угол.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текстовых задач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действия.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текстовых задач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Распознавание и изображение геометрических фигур: треугольник.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Треугольник. </w:t>
            </w: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величин; сравнение и упорядочение величин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E5409E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Зависимости между величинами, характеризующими процессы движения, работы, купли продажи и др.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Нахождение значения числового выражения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  <w:tr w:rsidR="00432213" w:rsidRPr="00432213" w:rsidTr="00432213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13" w:rsidRPr="00432213" w:rsidRDefault="00432213" w:rsidP="004322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  <w:r w:rsidRPr="004322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3" w:rsidRPr="00432213" w:rsidRDefault="00432213" w:rsidP="0043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432213">
              <w:rPr>
                <w:rFonts w:ascii="Times New Roman" w:eastAsia="Calibri" w:hAnsi="Times New Roman" w:cs="Times New Roman"/>
                <w:bCs/>
                <w:iCs/>
                <w:spacing w:val="2"/>
                <w:sz w:val="24"/>
                <w:szCs w:val="24"/>
              </w:rPr>
              <w:t>1</w:t>
            </w:r>
          </w:p>
        </w:tc>
      </w:tr>
    </w:tbl>
    <w:p w:rsidR="004A698E" w:rsidRPr="004A698E" w:rsidRDefault="004A698E" w:rsidP="004A69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698E" w:rsidRPr="004A698E" w:rsidRDefault="004A698E" w:rsidP="004A69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E3889" w:rsidRDefault="00DE3889"/>
    <w:sectPr w:rsidR="00DE3889" w:rsidSect="004A69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CBF"/>
    <w:multiLevelType w:val="hybridMultilevel"/>
    <w:tmpl w:val="73C84032"/>
    <w:lvl w:ilvl="0" w:tplc="FFCCC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4431"/>
    <w:multiLevelType w:val="hybridMultilevel"/>
    <w:tmpl w:val="4E1AC1F6"/>
    <w:lvl w:ilvl="0" w:tplc="93023E50">
      <w:start w:val="1"/>
      <w:numFmt w:val="bullet"/>
      <w:pStyle w:val="11p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5D72F7"/>
    <w:multiLevelType w:val="hybridMultilevel"/>
    <w:tmpl w:val="85B4EBC2"/>
    <w:lvl w:ilvl="0" w:tplc="4B9CFDD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E"/>
    <w:rsid w:val="00432213"/>
    <w:rsid w:val="004A698E"/>
    <w:rsid w:val="005B2B9E"/>
    <w:rsid w:val="00647F20"/>
    <w:rsid w:val="007A249A"/>
    <w:rsid w:val="00830893"/>
    <w:rsid w:val="00B53E56"/>
    <w:rsid w:val="00B9420B"/>
    <w:rsid w:val="00D97617"/>
    <w:rsid w:val="00DE3889"/>
    <w:rsid w:val="00E05E00"/>
    <w:rsid w:val="00E5409E"/>
    <w:rsid w:val="00E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A698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4A698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pt">
    <w:name w:val="11pt"/>
    <w:basedOn w:val="a"/>
    <w:qFormat/>
    <w:rsid w:val="004A698E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Arial" w:eastAsia="SimSun" w:hAnsi="Arial" w:cs="Arial"/>
      <w:kern w:val="1"/>
      <w:lang w:eastAsia="hi-IN" w:bidi="hi-IN"/>
    </w:rPr>
  </w:style>
  <w:style w:type="paragraph" w:styleId="a5">
    <w:name w:val="Body Text"/>
    <w:basedOn w:val="a"/>
    <w:link w:val="1"/>
    <w:rsid w:val="004A698E"/>
    <w:pPr>
      <w:suppressAutoHyphens/>
      <w:spacing w:after="120" w:line="276" w:lineRule="auto"/>
    </w:pPr>
    <w:rPr>
      <w:rFonts w:ascii="Calibri" w:eastAsia="Times New Roman" w:hAnsi="Calibri" w:cs="Calibri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uiPriority w:val="99"/>
    <w:semiHidden/>
    <w:rsid w:val="004A698E"/>
  </w:style>
  <w:style w:type="character" w:customStyle="1" w:styleId="1">
    <w:name w:val="Основной текст Знак1"/>
    <w:link w:val="a5"/>
    <w:rsid w:val="004A698E"/>
    <w:rPr>
      <w:rFonts w:ascii="Calibri" w:eastAsia="Times New Roman" w:hAnsi="Calibri" w:cs="Calibri"/>
      <w:sz w:val="20"/>
      <w:szCs w:val="20"/>
      <w:lang w:val="x-none"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A698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A69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A698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B2B9E"/>
    <w:pPr>
      <w:ind w:left="720"/>
      <w:contextualSpacing/>
    </w:pPr>
  </w:style>
  <w:style w:type="paragraph" w:customStyle="1" w:styleId="aa">
    <w:name w:val="Буллит"/>
    <w:basedOn w:val="a3"/>
    <w:link w:val="ab"/>
    <w:rsid w:val="005B2B9E"/>
    <w:pPr>
      <w:ind w:firstLine="244"/>
    </w:pPr>
  </w:style>
  <w:style w:type="character" w:customStyle="1" w:styleId="ab">
    <w:name w:val="Буллит Знак"/>
    <w:basedOn w:val="a4"/>
    <w:link w:val="aa"/>
    <w:rsid w:val="005B2B9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A698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4A698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pt">
    <w:name w:val="11pt"/>
    <w:basedOn w:val="a"/>
    <w:qFormat/>
    <w:rsid w:val="004A698E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Arial" w:eastAsia="SimSun" w:hAnsi="Arial" w:cs="Arial"/>
      <w:kern w:val="1"/>
      <w:lang w:eastAsia="hi-IN" w:bidi="hi-IN"/>
    </w:rPr>
  </w:style>
  <w:style w:type="paragraph" w:styleId="a5">
    <w:name w:val="Body Text"/>
    <w:basedOn w:val="a"/>
    <w:link w:val="1"/>
    <w:rsid w:val="004A698E"/>
    <w:pPr>
      <w:suppressAutoHyphens/>
      <w:spacing w:after="120" w:line="276" w:lineRule="auto"/>
    </w:pPr>
    <w:rPr>
      <w:rFonts w:ascii="Calibri" w:eastAsia="Times New Roman" w:hAnsi="Calibri" w:cs="Calibri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uiPriority w:val="99"/>
    <w:semiHidden/>
    <w:rsid w:val="004A698E"/>
  </w:style>
  <w:style w:type="character" w:customStyle="1" w:styleId="1">
    <w:name w:val="Основной текст Знак1"/>
    <w:link w:val="a5"/>
    <w:rsid w:val="004A698E"/>
    <w:rPr>
      <w:rFonts w:ascii="Calibri" w:eastAsia="Times New Roman" w:hAnsi="Calibri" w:cs="Calibri"/>
      <w:sz w:val="20"/>
      <w:szCs w:val="20"/>
      <w:lang w:val="x-none"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A698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A69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A698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B2B9E"/>
    <w:pPr>
      <w:ind w:left="720"/>
      <w:contextualSpacing/>
    </w:pPr>
  </w:style>
  <w:style w:type="paragraph" w:customStyle="1" w:styleId="aa">
    <w:name w:val="Буллит"/>
    <w:basedOn w:val="a3"/>
    <w:link w:val="ab"/>
    <w:rsid w:val="005B2B9E"/>
    <w:pPr>
      <w:ind w:firstLine="244"/>
    </w:pPr>
  </w:style>
  <w:style w:type="character" w:customStyle="1" w:styleId="ab">
    <w:name w:val="Буллит Знак"/>
    <w:basedOn w:val="a4"/>
    <w:link w:val="aa"/>
    <w:rsid w:val="005B2B9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5ACD-0F6F-437C-B6E7-AA109A26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42</Pages>
  <Words>11579</Words>
  <Characters>66002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информатики</cp:lastModifiedBy>
  <cp:revision>10</cp:revision>
  <dcterms:created xsi:type="dcterms:W3CDTF">2019-02-11T11:12:00Z</dcterms:created>
  <dcterms:modified xsi:type="dcterms:W3CDTF">2020-11-10T03:46:00Z</dcterms:modified>
</cp:coreProperties>
</file>